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9" w:type="dxa"/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4107"/>
        <w:gridCol w:w="236"/>
      </w:tblGrid>
      <w:tr w:rsidR="00BB30CA" w:rsidRPr="00887F02" w:rsidTr="004E1C5D">
        <w:trPr>
          <w:cantSplit/>
          <w:trHeight w:hRule="exact" w:val="1110"/>
        </w:trPr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37580" w:rsidRDefault="00EA5936" w:rsidP="006E3970">
            <w:r>
              <w:t xml:space="preserve">ELY-keskusten ja TE-toimistojen kehittämis- </w:t>
            </w:r>
          </w:p>
          <w:p w:rsidR="00BB30CA" w:rsidRPr="00887F02" w:rsidRDefault="00EA5936" w:rsidP="006E3970">
            <w:r>
              <w:t>ja hallintokeskus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bottom w:w="0" w:type="dxa"/>
            </w:tcMar>
          </w:tcPr>
          <w:p w:rsidR="00EA5936" w:rsidRDefault="00EA5936" w:rsidP="006E3970">
            <w:pPr>
              <w:rPr>
                <w:rStyle w:val="akpatyyppi"/>
              </w:rPr>
            </w:pPr>
            <w:r>
              <w:rPr>
                <w:rStyle w:val="akpatyyppi"/>
              </w:rPr>
              <w:t>MAKSATUSHAKEMUSLOMAKE</w:t>
            </w:r>
          </w:p>
          <w:p w:rsidR="00EA5936" w:rsidRPr="00887F02" w:rsidRDefault="0048652E" w:rsidP="00BC0243">
            <w:r w:rsidRPr="0048652E">
              <w:rPr>
                <w:rStyle w:val="akpatyyppi"/>
                <w:color w:val="auto"/>
              </w:rPr>
              <w:t>9</w:t>
            </w:r>
            <w:r w:rsidR="00F07A92" w:rsidRPr="0048652E">
              <w:rPr>
                <w:rStyle w:val="akpatyyppi"/>
                <w:color w:val="auto"/>
              </w:rPr>
              <w:t>.</w:t>
            </w:r>
            <w:r w:rsidR="00BC0243" w:rsidRPr="0048652E">
              <w:rPr>
                <w:rStyle w:val="akpatyyppi"/>
                <w:color w:val="auto"/>
              </w:rPr>
              <w:t>4</w:t>
            </w:r>
            <w:r w:rsidR="00EA5936" w:rsidRPr="0048652E">
              <w:rPr>
                <w:rStyle w:val="akpatyyppi"/>
                <w:color w:val="auto"/>
              </w:rPr>
              <w:t>.201</w:t>
            </w:r>
            <w:r w:rsidR="00BC0243" w:rsidRPr="0048652E">
              <w:rPr>
                <w:rStyle w:val="akpatyyppi"/>
                <w:color w:val="auto"/>
              </w:rPr>
              <w:t>8</w:t>
            </w:r>
          </w:p>
        </w:tc>
        <w:tc>
          <w:tcPr>
            <w:tcW w:w="4107" w:type="dxa"/>
            <w:shd w:val="clear" w:color="auto" w:fill="auto"/>
            <w:tcMar>
              <w:top w:w="28" w:type="dxa"/>
              <w:bottom w:w="28" w:type="dxa"/>
            </w:tcMar>
          </w:tcPr>
          <w:p w:rsidR="00EA5936" w:rsidRDefault="00A37580" w:rsidP="00EA5936">
            <w:r>
              <w:t>TEM/1360/00.04.03/2016</w:t>
            </w:r>
          </w:p>
          <w:p w:rsidR="00B334BD" w:rsidRDefault="00B334BD" w:rsidP="00EA5936">
            <w:r>
              <w:t>TEM/1912/00.04.03/2016</w:t>
            </w:r>
          </w:p>
          <w:p w:rsidR="00EA5936" w:rsidRPr="00887F02" w:rsidRDefault="004E1C5D" w:rsidP="0048652E">
            <w:r>
              <w:t>Sylvia/</w:t>
            </w:r>
            <w:r>
              <w:br/>
            </w:r>
            <w:r w:rsidR="00A37580">
              <w:t>LKlisäosa</w:t>
            </w:r>
            <w:r>
              <w:t>/</w:t>
            </w:r>
            <w:r w:rsidRPr="0048652E">
              <w:t>Maksatushakemus</w:t>
            </w:r>
            <w:r w:rsidR="0048652E" w:rsidRPr="0048652E">
              <w:t>9</w:t>
            </w:r>
            <w:r w:rsidR="00F07A92" w:rsidRPr="0048652E">
              <w:t>.</w:t>
            </w:r>
            <w:r w:rsidR="00BC0243" w:rsidRPr="0048652E">
              <w:t>4</w:t>
            </w:r>
            <w:r w:rsidR="00F07A92" w:rsidRPr="0048652E">
              <w:t>.1</w:t>
            </w:r>
            <w:r w:rsidR="00BC0243" w:rsidRPr="0048652E">
              <w:t>8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887F02">
            <w:pPr>
              <w:jc w:val="right"/>
            </w:pPr>
          </w:p>
        </w:tc>
      </w:tr>
    </w:tbl>
    <w:p w:rsidR="00E56509" w:rsidRDefault="00E56509" w:rsidP="007C51C2"/>
    <w:p w:rsidR="00EA5936" w:rsidRPr="000170CA" w:rsidRDefault="00EA5936" w:rsidP="00EA5936">
      <w:pPr>
        <w:rPr>
          <w:b/>
        </w:rPr>
      </w:pPr>
      <w:r w:rsidRPr="00BC579A">
        <w:rPr>
          <w:b/>
        </w:rPr>
        <w:t xml:space="preserve">Maksatushakemuslomake Sylvia-hankkeen </w:t>
      </w:r>
      <w:r w:rsidR="00A37580">
        <w:rPr>
          <w:b/>
        </w:rPr>
        <w:t>laskennallisen korvauksen lisäosan</w:t>
      </w:r>
      <w:r w:rsidRPr="00BC579A">
        <w:rPr>
          <w:b/>
        </w:rPr>
        <w:t xml:space="preserve"> hakemiseen</w:t>
      </w:r>
      <w:r w:rsidR="00BC579A">
        <w:rPr>
          <w:b/>
        </w:rPr>
        <w:t xml:space="preserve"> </w:t>
      </w:r>
      <w:r w:rsidR="008E0D6D" w:rsidRPr="0048652E">
        <w:rPr>
          <w:b/>
        </w:rPr>
        <w:t xml:space="preserve">uusintahaussa </w:t>
      </w:r>
      <w:r w:rsidR="00BC579A" w:rsidRPr="0048652E">
        <w:rPr>
          <w:b/>
        </w:rPr>
        <w:t>ajal</w:t>
      </w:r>
      <w:r w:rsidR="00F906C0" w:rsidRPr="0048652E">
        <w:rPr>
          <w:b/>
        </w:rPr>
        <w:t xml:space="preserve">la </w:t>
      </w:r>
      <w:r w:rsidR="00496FB6" w:rsidRPr="00496FB6">
        <w:rPr>
          <w:b/>
        </w:rPr>
        <w:t>16.-</w:t>
      </w:r>
      <w:r w:rsidR="00BC0243" w:rsidRPr="00496FB6">
        <w:rPr>
          <w:b/>
        </w:rPr>
        <w:t>30</w:t>
      </w:r>
      <w:r w:rsidR="00A37580" w:rsidRPr="00496FB6">
        <w:rPr>
          <w:b/>
        </w:rPr>
        <w:t>.</w:t>
      </w:r>
      <w:r w:rsidR="00BC0243" w:rsidRPr="00496FB6">
        <w:rPr>
          <w:b/>
        </w:rPr>
        <w:t>4</w:t>
      </w:r>
      <w:r w:rsidR="00F906C0" w:rsidRPr="00496FB6">
        <w:rPr>
          <w:b/>
        </w:rPr>
        <w:t>.201</w:t>
      </w:r>
      <w:r w:rsidR="00A42350" w:rsidRPr="00496FB6">
        <w:rPr>
          <w:b/>
        </w:rPr>
        <w:t>8</w:t>
      </w:r>
    </w:p>
    <w:p w:rsidR="00BC579A" w:rsidRPr="00D85614" w:rsidRDefault="00BC579A" w:rsidP="00EA5936">
      <w:pPr>
        <w:rPr>
          <w:sz w:val="20"/>
        </w:rPr>
      </w:pPr>
    </w:p>
    <w:tbl>
      <w:tblPr>
        <w:tblStyle w:val="TaulukkoRuudukko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2374"/>
        <w:gridCol w:w="4859"/>
      </w:tblGrid>
      <w:tr w:rsidR="00BC579A" w:rsidRPr="00D85614" w:rsidTr="00BC0243">
        <w:tc>
          <w:tcPr>
            <w:tcW w:w="9606" w:type="dxa"/>
            <w:gridSpan w:val="3"/>
          </w:tcPr>
          <w:p w:rsidR="00A66969" w:rsidRDefault="00BC579A" w:rsidP="00A66969">
            <w:pPr>
              <w:jc w:val="center"/>
              <w:rPr>
                <w:sz w:val="20"/>
              </w:rPr>
            </w:pPr>
            <w:r w:rsidRPr="00D85614">
              <w:rPr>
                <w:sz w:val="20"/>
              </w:rPr>
              <w:t xml:space="preserve">Kunta voi hakea </w:t>
            </w:r>
            <w:r w:rsidR="00A37580">
              <w:rPr>
                <w:sz w:val="20"/>
              </w:rPr>
              <w:t xml:space="preserve">laskennallisen korvauksen </w:t>
            </w:r>
            <w:r w:rsidR="00A37580" w:rsidRPr="0048652E">
              <w:rPr>
                <w:sz w:val="20"/>
              </w:rPr>
              <w:t>lisäosaa</w:t>
            </w:r>
            <w:r w:rsidRPr="0048652E">
              <w:rPr>
                <w:sz w:val="20"/>
              </w:rPr>
              <w:t xml:space="preserve"> </w:t>
            </w:r>
            <w:r w:rsidR="008E0D6D" w:rsidRPr="0048652E">
              <w:rPr>
                <w:sz w:val="20"/>
              </w:rPr>
              <w:t>uusintahaun</w:t>
            </w:r>
            <w:r w:rsidRPr="0048652E">
              <w:rPr>
                <w:sz w:val="20"/>
              </w:rPr>
              <w:t xml:space="preserve"> ohjeen</w:t>
            </w:r>
          </w:p>
          <w:p w:rsidR="00BC579A" w:rsidRPr="00D85614" w:rsidRDefault="00BC579A" w:rsidP="000170CA">
            <w:pPr>
              <w:jc w:val="center"/>
              <w:rPr>
                <w:sz w:val="20"/>
              </w:rPr>
            </w:pPr>
            <w:r w:rsidRPr="00D85614">
              <w:rPr>
                <w:sz w:val="20"/>
              </w:rPr>
              <w:t>(Sylv</w:t>
            </w:r>
            <w:r w:rsidR="007975FA">
              <w:rPr>
                <w:sz w:val="20"/>
              </w:rPr>
              <w:t>ia/LKlisäosa</w:t>
            </w:r>
            <w:r w:rsidR="000170CA" w:rsidRPr="00D85614">
              <w:rPr>
                <w:sz w:val="20"/>
              </w:rPr>
              <w:t>/</w:t>
            </w:r>
            <w:r w:rsidR="000170CA" w:rsidRPr="0048652E">
              <w:rPr>
                <w:sz w:val="20"/>
              </w:rPr>
              <w:t>Ohje</w:t>
            </w:r>
            <w:r w:rsidR="0048652E" w:rsidRPr="0048652E">
              <w:rPr>
                <w:sz w:val="20"/>
              </w:rPr>
              <w:t>9</w:t>
            </w:r>
            <w:r w:rsidR="00F07A92" w:rsidRPr="0048652E">
              <w:rPr>
                <w:sz w:val="20"/>
              </w:rPr>
              <w:t>.</w:t>
            </w:r>
            <w:r w:rsidR="00BC0243" w:rsidRPr="0048652E">
              <w:rPr>
                <w:sz w:val="20"/>
              </w:rPr>
              <w:t>4</w:t>
            </w:r>
            <w:r w:rsidR="00F07A92" w:rsidRPr="0048652E">
              <w:rPr>
                <w:sz w:val="20"/>
              </w:rPr>
              <w:t>.1</w:t>
            </w:r>
            <w:r w:rsidR="00BC0243" w:rsidRPr="0048652E">
              <w:rPr>
                <w:sz w:val="20"/>
              </w:rPr>
              <w:t>8</w:t>
            </w:r>
            <w:r w:rsidRPr="0048652E">
              <w:rPr>
                <w:sz w:val="20"/>
              </w:rPr>
              <w:t xml:space="preserve">) </w:t>
            </w:r>
            <w:r w:rsidRPr="00D85614">
              <w:rPr>
                <w:sz w:val="20"/>
              </w:rPr>
              <w:t>mukaisesti.</w:t>
            </w:r>
            <w:r w:rsidR="000170CA" w:rsidRPr="00D85614">
              <w:rPr>
                <w:sz w:val="20"/>
              </w:rPr>
              <w:t xml:space="preserve"> </w:t>
            </w:r>
            <w:r w:rsidR="007975FA">
              <w:rPr>
                <w:sz w:val="20"/>
              </w:rPr>
              <w:br/>
            </w:r>
            <w:r w:rsidRPr="00D85614">
              <w:rPr>
                <w:sz w:val="20"/>
              </w:rPr>
              <w:t>Kaikki kentät tulee täyttää. Hakemukseen tulee liittää vaaditut liitteet.</w:t>
            </w:r>
          </w:p>
          <w:p w:rsidR="00BC579A" w:rsidRPr="00D85614" w:rsidRDefault="00BC579A" w:rsidP="00EA5936">
            <w:pPr>
              <w:rPr>
                <w:sz w:val="20"/>
              </w:rPr>
            </w:pPr>
          </w:p>
        </w:tc>
      </w:tr>
      <w:tr w:rsidR="00BC579A" w:rsidTr="00BC0243">
        <w:tc>
          <w:tcPr>
            <w:tcW w:w="9606" w:type="dxa"/>
            <w:gridSpan w:val="3"/>
            <w:shd w:val="clear" w:color="auto" w:fill="D9E2F3" w:themeFill="accent5" w:themeFillTint="33"/>
          </w:tcPr>
          <w:p w:rsidR="00BC579A" w:rsidRPr="00BC579A" w:rsidRDefault="00BC579A" w:rsidP="000170CA">
            <w:pPr>
              <w:jc w:val="center"/>
              <w:rPr>
                <w:b/>
              </w:rPr>
            </w:pPr>
            <w:r w:rsidRPr="00D85614">
              <w:rPr>
                <w:b/>
                <w:sz w:val="20"/>
              </w:rPr>
              <w:t>Hakija</w:t>
            </w:r>
          </w:p>
        </w:tc>
      </w:tr>
      <w:tr w:rsidR="00BC579A" w:rsidRPr="00D85614" w:rsidTr="00BC0243">
        <w:tc>
          <w:tcPr>
            <w:tcW w:w="4747" w:type="dxa"/>
            <w:gridSpan w:val="2"/>
          </w:tcPr>
          <w:p w:rsidR="00BC579A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>Kunta:</w:t>
            </w:r>
            <w:r w:rsidRPr="00D85614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0"/>
          </w:p>
          <w:p w:rsidR="00F118B0" w:rsidRPr="00D85614" w:rsidRDefault="00F118B0" w:rsidP="00EA5936">
            <w:pPr>
              <w:rPr>
                <w:sz w:val="20"/>
              </w:rPr>
            </w:pPr>
          </w:p>
        </w:tc>
        <w:tc>
          <w:tcPr>
            <w:tcW w:w="4859" w:type="dxa"/>
          </w:tcPr>
          <w:p w:rsidR="00BC579A" w:rsidRPr="00D85614" w:rsidRDefault="00BC579A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>Y-tunnus:</w:t>
            </w:r>
            <w:r w:rsidR="00F118B0" w:rsidRPr="00D8561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F118B0" w:rsidRPr="00D85614">
              <w:rPr>
                <w:sz w:val="20"/>
              </w:rPr>
              <w:instrText xml:space="preserve"> FORMTEXT </w:instrText>
            </w:r>
            <w:r w:rsidR="00F118B0" w:rsidRPr="00D85614">
              <w:rPr>
                <w:sz w:val="20"/>
              </w:rPr>
            </w:r>
            <w:r w:rsidR="00F118B0" w:rsidRPr="00D85614">
              <w:rPr>
                <w:sz w:val="20"/>
              </w:rPr>
              <w:fldChar w:fldCharType="separate"/>
            </w:r>
            <w:r w:rsidR="00F118B0" w:rsidRPr="00D85614">
              <w:rPr>
                <w:noProof/>
                <w:sz w:val="20"/>
              </w:rPr>
              <w:t> </w:t>
            </w:r>
            <w:r w:rsidR="00F118B0" w:rsidRPr="00D85614">
              <w:rPr>
                <w:noProof/>
                <w:sz w:val="20"/>
              </w:rPr>
              <w:t> </w:t>
            </w:r>
            <w:r w:rsidR="00F118B0" w:rsidRPr="00D85614">
              <w:rPr>
                <w:noProof/>
                <w:sz w:val="20"/>
              </w:rPr>
              <w:t> </w:t>
            </w:r>
            <w:r w:rsidR="00F118B0" w:rsidRPr="00D85614">
              <w:rPr>
                <w:noProof/>
                <w:sz w:val="20"/>
              </w:rPr>
              <w:t> </w:t>
            </w:r>
            <w:r w:rsidR="00F118B0" w:rsidRPr="00D85614">
              <w:rPr>
                <w:noProof/>
                <w:sz w:val="20"/>
              </w:rPr>
              <w:t> </w:t>
            </w:r>
            <w:r w:rsidR="00F118B0" w:rsidRPr="00D85614">
              <w:rPr>
                <w:sz w:val="20"/>
              </w:rPr>
              <w:fldChar w:fldCharType="end"/>
            </w:r>
            <w:bookmarkEnd w:id="1"/>
          </w:p>
        </w:tc>
      </w:tr>
      <w:tr w:rsidR="00F118B0" w:rsidRPr="00D85614" w:rsidTr="00BC0243">
        <w:tc>
          <w:tcPr>
            <w:tcW w:w="9606" w:type="dxa"/>
            <w:gridSpan w:val="3"/>
          </w:tcPr>
          <w:p w:rsidR="00F118B0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Lisätietojen antaja: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2"/>
          </w:p>
        </w:tc>
      </w:tr>
      <w:tr w:rsidR="00BC579A" w:rsidRPr="00D85614" w:rsidTr="00BC0243">
        <w:tc>
          <w:tcPr>
            <w:tcW w:w="4747" w:type="dxa"/>
            <w:gridSpan w:val="2"/>
          </w:tcPr>
          <w:p w:rsidR="00BC579A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Puh.numero: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  <w:tc>
          <w:tcPr>
            <w:tcW w:w="4859" w:type="dxa"/>
          </w:tcPr>
          <w:p w:rsidR="00BE17F9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Sähköposti: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:rsidTr="00BC0243">
        <w:tc>
          <w:tcPr>
            <w:tcW w:w="9606" w:type="dxa"/>
            <w:gridSpan w:val="3"/>
          </w:tcPr>
          <w:p w:rsidR="00F118B0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IBAN-tilinumero, jolle korvaus suoritetaan: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:rsidTr="00BC0243">
        <w:tc>
          <w:tcPr>
            <w:tcW w:w="9606" w:type="dxa"/>
            <w:gridSpan w:val="3"/>
          </w:tcPr>
          <w:p w:rsidR="000170CA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BIC/SWIFT: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:rsidTr="00BC0243">
        <w:tc>
          <w:tcPr>
            <w:tcW w:w="9606" w:type="dxa"/>
            <w:gridSpan w:val="3"/>
          </w:tcPr>
          <w:p w:rsidR="00F118B0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>Tilinomistajan nimi ja osoite: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  <w:p w:rsidR="00F118B0" w:rsidRPr="00D85614" w:rsidRDefault="00F118B0" w:rsidP="00EA5936">
            <w:pPr>
              <w:rPr>
                <w:sz w:val="20"/>
              </w:rPr>
            </w:pPr>
          </w:p>
          <w:p w:rsidR="00F118B0" w:rsidRPr="00D85614" w:rsidRDefault="00F118B0" w:rsidP="00EA5936">
            <w:pPr>
              <w:rPr>
                <w:sz w:val="20"/>
              </w:rPr>
            </w:pPr>
          </w:p>
        </w:tc>
      </w:tr>
      <w:tr w:rsidR="00F118B0" w:rsidRPr="00D85614" w:rsidTr="00BC0243">
        <w:tc>
          <w:tcPr>
            <w:tcW w:w="9606" w:type="dxa"/>
            <w:gridSpan w:val="3"/>
            <w:shd w:val="clear" w:color="auto" w:fill="D9E2F3" w:themeFill="accent5" w:themeFillTint="33"/>
          </w:tcPr>
          <w:p w:rsidR="00F118B0" w:rsidRPr="00D85614" w:rsidRDefault="00F118B0" w:rsidP="00F118B0">
            <w:pPr>
              <w:jc w:val="center"/>
              <w:rPr>
                <w:b/>
                <w:sz w:val="20"/>
              </w:rPr>
            </w:pPr>
            <w:r w:rsidRPr="00D85614">
              <w:rPr>
                <w:b/>
                <w:sz w:val="20"/>
              </w:rPr>
              <w:t>Liitteet</w:t>
            </w:r>
          </w:p>
        </w:tc>
      </w:tr>
      <w:tr w:rsidR="00F118B0" w:rsidRPr="00D85614" w:rsidTr="00BC0243">
        <w:tc>
          <w:tcPr>
            <w:tcW w:w="9606" w:type="dxa"/>
            <w:gridSpan w:val="3"/>
          </w:tcPr>
          <w:p w:rsidR="00F118B0" w:rsidRPr="00D85614" w:rsidRDefault="00F118B0" w:rsidP="00EA5936">
            <w:pPr>
              <w:rPr>
                <w:sz w:val="20"/>
              </w:rPr>
            </w:pPr>
          </w:p>
          <w:p w:rsidR="00A66969" w:rsidRDefault="007975FA" w:rsidP="007975FA">
            <w:pPr>
              <w:rPr>
                <w:sz w:val="20"/>
              </w:rPr>
            </w:pPr>
            <w:r w:rsidRPr="007975FA">
              <w:rPr>
                <w:sz w:val="20"/>
              </w:rPr>
              <w:t>Liitteeksi tulee la</w:t>
            </w:r>
            <w:r>
              <w:rPr>
                <w:sz w:val="20"/>
              </w:rPr>
              <w:t>ittaa henkilöluettelo</w:t>
            </w:r>
            <w:r w:rsidRPr="007975FA">
              <w:rPr>
                <w:sz w:val="20"/>
              </w:rPr>
              <w:t>, josta käy ilmi maksatushakemukseen sisältyvien henkilöiden nimi</w:t>
            </w:r>
            <w:r w:rsidR="00C20943">
              <w:rPr>
                <w:sz w:val="20"/>
              </w:rPr>
              <w:t xml:space="preserve"> (sukunimi, etunimi)</w:t>
            </w:r>
            <w:r w:rsidRPr="007975FA">
              <w:rPr>
                <w:sz w:val="20"/>
              </w:rPr>
              <w:t>, syntymäaika, kuntaantulopäivämäärä ja oleskeluluvan peruste. Henkilöluettelo</w:t>
            </w:r>
            <w:r>
              <w:rPr>
                <w:sz w:val="20"/>
              </w:rPr>
              <w:t xml:space="preserve">na tulee käyttää </w:t>
            </w:r>
            <w:r w:rsidR="004E1C5D">
              <w:rPr>
                <w:sz w:val="20"/>
              </w:rPr>
              <w:t>Sylvia/</w:t>
            </w:r>
            <w:r w:rsidR="004E1C5D" w:rsidRPr="00F07A92">
              <w:rPr>
                <w:sz w:val="20"/>
              </w:rPr>
              <w:t>LKlisäosa/</w:t>
            </w:r>
            <w:r w:rsidR="004E1C5D" w:rsidRPr="0048652E">
              <w:rPr>
                <w:sz w:val="20"/>
              </w:rPr>
              <w:t>Henkilöluettelo</w:t>
            </w:r>
            <w:r w:rsidR="0048652E" w:rsidRPr="0048652E">
              <w:rPr>
                <w:sz w:val="20"/>
              </w:rPr>
              <w:t>9</w:t>
            </w:r>
            <w:r w:rsidR="00367612" w:rsidRPr="0048652E">
              <w:rPr>
                <w:sz w:val="20"/>
              </w:rPr>
              <w:t xml:space="preserve">.4.18 </w:t>
            </w:r>
            <w:r>
              <w:rPr>
                <w:sz w:val="20"/>
              </w:rPr>
              <w:t>-lomaketta.</w:t>
            </w:r>
            <w:r w:rsidR="00DA1B41">
              <w:rPr>
                <w:sz w:val="20"/>
              </w:rPr>
              <w:t xml:space="preserve"> </w:t>
            </w:r>
          </w:p>
          <w:p w:rsidR="00A66969" w:rsidRDefault="00A66969" w:rsidP="007975FA">
            <w:pPr>
              <w:rPr>
                <w:sz w:val="20"/>
              </w:rPr>
            </w:pPr>
          </w:p>
          <w:p w:rsidR="00F118B0" w:rsidRDefault="00DA1B41" w:rsidP="007975FA">
            <w:pPr>
              <w:rPr>
                <w:sz w:val="20"/>
              </w:rPr>
            </w:pPr>
            <w:r>
              <w:rPr>
                <w:sz w:val="20"/>
              </w:rPr>
              <w:t>Hakija</w:t>
            </w:r>
            <w:r w:rsidR="00A66969">
              <w:rPr>
                <w:sz w:val="20"/>
              </w:rPr>
              <w:t xml:space="preserve">n tulee </w:t>
            </w:r>
            <w:r>
              <w:rPr>
                <w:sz w:val="20"/>
              </w:rPr>
              <w:t>laskea ja tarkistaa h</w:t>
            </w:r>
            <w:r w:rsidR="007975FA">
              <w:rPr>
                <w:sz w:val="20"/>
              </w:rPr>
              <w:t>aettavan korvauksen mää</w:t>
            </w:r>
            <w:r w:rsidR="003224CD">
              <w:rPr>
                <w:sz w:val="20"/>
              </w:rPr>
              <w:t>rä</w:t>
            </w:r>
            <w:r>
              <w:rPr>
                <w:sz w:val="20"/>
              </w:rPr>
              <w:t xml:space="preserve"> täyt</w:t>
            </w:r>
            <w:r w:rsidR="00A66969">
              <w:rPr>
                <w:sz w:val="20"/>
              </w:rPr>
              <w:t>tämällä henkilöluettelolomakkee</w:t>
            </w:r>
            <w:r w:rsidR="003224CD">
              <w:rPr>
                <w:sz w:val="20"/>
              </w:rPr>
              <w:t>seen</w:t>
            </w:r>
            <w:r w:rsidR="00A66969">
              <w:rPr>
                <w:sz w:val="20"/>
              </w:rPr>
              <w:t xml:space="preserve"> vuonna 201</w:t>
            </w:r>
            <w:r w:rsidR="00A42350">
              <w:rPr>
                <w:sz w:val="20"/>
              </w:rPr>
              <w:t>7</w:t>
            </w:r>
            <w:r w:rsidR="00A66969">
              <w:rPr>
                <w:sz w:val="20"/>
              </w:rPr>
              <w:t xml:space="preserve"> vastaanotettujen henkilöiden määrä</w:t>
            </w:r>
            <w:r w:rsidR="003224CD">
              <w:rPr>
                <w:sz w:val="20"/>
              </w:rPr>
              <w:t xml:space="preserve"> ja tiedot</w:t>
            </w:r>
            <w:r w:rsidR="00A66969">
              <w:rPr>
                <w:sz w:val="20"/>
              </w:rPr>
              <w:t xml:space="preserve">. Henkilöluettelolomakkeen soluun E9 muodostuva, haettava korvausmäärä merkitään myös tähän </w:t>
            </w:r>
            <w:r w:rsidR="00314275">
              <w:rPr>
                <w:sz w:val="20"/>
              </w:rPr>
              <w:t>maksatushakemukseen</w:t>
            </w:r>
            <w:r w:rsidR="00A66969">
              <w:rPr>
                <w:sz w:val="20"/>
              </w:rPr>
              <w:t>.</w:t>
            </w:r>
          </w:p>
          <w:p w:rsidR="007975FA" w:rsidRPr="00D85614" w:rsidRDefault="007975FA" w:rsidP="007975FA">
            <w:pPr>
              <w:rPr>
                <w:sz w:val="20"/>
              </w:rPr>
            </w:pPr>
          </w:p>
        </w:tc>
      </w:tr>
      <w:tr w:rsidR="00F118B0" w:rsidRPr="00D85614" w:rsidTr="00BC0243">
        <w:tc>
          <w:tcPr>
            <w:tcW w:w="9606" w:type="dxa"/>
            <w:gridSpan w:val="3"/>
            <w:shd w:val="clear" w:color="auto" w:fill="D9E2F3" w:themeFill="accent5" w:themeFillTint="33"/>
          </w:tcPr>
          <w:p w:rsidR="00F118B0" w:rsidRPr="00D85614" w:rsidRDefault="007975FA" w:rsidP="00F118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Haetaan</w:t>
            </w:r>
          </w:p>
        </w:tc>
      </w:tr>
      <w:tr w:rsidR="00DA1B41" w:rsidRPr="00D85614" w:rsidTr="00BC0243">
        <w:tc>
          <w:tcPr>
            <w:tcW w:w="2373" w:type="dxa"/>
          </w:tcPr>
          <w:p w:rsidR="00DA1B41" w:rsidRPr="00D85614" w:rsidRDefault="00DA1B41" w:rsidP="00BE17F9">
            <w:pPr>
              <w:ind w:left="1304"/>
              <w:rPr>
                <w:sz w:val="20"/>
              </w:rPr>
            </w:pPr>
          </w:p>
        </w:tc>
        <w:tc>
          <w:tcPr>
            <w:tcW w:w="2374" w:type="dxa"/>
          </w:tcPr>
          <w:p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0-6 vuotiaat</w:t>
            </w:r>
          </w:p>
        </w:tc>
        <w:tc>
          <w:tcPr>
            <w:tcW w:w="4859" w:type="dxa"/>
          </w:tcPr>
          <w:p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7 vuotta täyttäneet</w:t>
            </w:r>
          </w:p>
        </w:tc>
      </w:tr>
      <w:tr w:rsidR="00DA1B41" w:rsidRPr="00D85614" w:rsidTr="00BC0243">
        <w:tc>
          <w:tcPr>
            <w:tcW w:w="2373" w:type="dxa"/>
          </w:tcPr>
          <w:p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Korvaus/henkilö</w:t>
            </w:r>
          </w:p>
        </w:tc>
        <w:tc>
          <w:tcPr>
            <w:tcW w:w="2374" w:type="dxa"/>
          </w:tcPr>
          <w:p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684,50 €</w:t>
            </w:r>
          </w:p>
        </w:tc>
        <w:tc>
          <w:tcPr>
            <w:tcW w:w="4859" w:type="dxa"/>
          </w:tcPr>
          <w:p w:rsidR="00DA1B41" w:rsidRPr="00D85614" w:rsidRDefault="00DA1B41" w:rsidP="00142E37">
            <w:pPr>
              <w:rPr>
                <w:sz w:val="20"/>
              </w:rPr>
            </w:pPr>
            <w:r>
              <w:rPr>
                <w:sz w:val="20"/>
              </w:rPr>
              <w:t>233,00 €</w:t>
            </w:r>
          </w:p>
        </w:tc>
      </w:tr>
      <w:tr w:rsidR="00DA1B41" w:rsidRPr="00D85614" w:rsidTr="00BC0243">
        <w:tc>
          <w:tcPr>
            <w:tcW w:w="2373" w:type="dxa"/>
          </w:tcPr>
          <w:p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Henkilömäärä</w:t>
            </w:r>
          </w:p>
        </w:tc>
        <w:tc>
          <w:tcPr>
            <w:tcW w:w="2374" w:type="dxa"/>
          </w:tcPr>
          <w:p w:rsidR="00DA1B41" w:rsidRPr="00D85614" w:rsidRDefault="00B756E8" w:rsidP="009859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ksti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4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4"/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4859" w:type="dxa"/>
          </w:tcPr>
          <w:p w:rsidR="00DA1B41" w:rsidRPr="00D85614" w:rsidRDefault="00B756E8" w:rsidP="009859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A1B41" w:rsidRPr="00D85614" w:rsidTr="00BC0243">
        <w:tc>
          <w:tcPr>
            <w:tcW w:w="9606" w:type="dxa"/>
            <w:gridSpan w:val="3"/>
          </w:tcPr>
          <w:p w:rsidR="00DA1B41" w:rsidRDefault="00DA1B41" w:rsidP="00BC0243">
            <w:pPr>
              <w:ind w:left="3912"/>
              <w:jc w:val="center"/>
              <w:rPr>
                <w:sz w:val="20"/>
              </w:rPr>
            </w:pPr>
            <w:r w:rsidRPr="00142E37">
              <w:rPr>
                <w:b/>
                <w:sz w:val="20"/>
              </w:rPr>
              <w:t>Haettava korvaus yhteensä</w:t>
            </w:r>
            <w:r w:rsidR="00A66969">
              <w:rPr>
                <w:b/>
                <w:sz w:val="20"/>
              </w:rPr>
              <w:t xml:space="preserve">: </w:t>
            </w:r>
            <w:r w:rsidR="00BC024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C0243">
              <w:rPr>
                <w:sz w:val="20"/>
              </w:rPr>
              <w:instrText xml:space="preserve"> FORMTEXT </w:instrText>
            </w:r>
            <w:r w:rsidR="00BC0243">
              <w:rPr>
                <w:sz w:val="20"/>
              </w:rPr>
            </w:r>
            <w:r w:rsidR="00BC0243">
              <w:rPr>
                <w:sz w:val="20"/>
              </w:rPr>
              <w:fldChar w:fldCharType="separate"/>
            </w:r>
            <w:r w:rsidR="00BC0243">
              <w:rPr>
                <w:noProof/>
                <w:sz w:val="20"/>
              </w:rPr>
              <w:t> </w:t>
            </w:r>
            <w:r w:rsidR="00BC0243">
              <w:rPr>
                <w:noProof/>
                <w:sz w:val="20"/>
              </w:rPr>
              <w:t> </w:t>
            </w:r>
            <w:r w:rsidR="00BC0243">
              <w:rPr>
                <w:noProof/>
                <w:sz w:val="20"/>
              </w:rPr>
              <w:t> </w:t>
            </w:r>
            <w:r w:rsidR="00BC0243">
              <w:rPr>
                <w:noProof/>
                <w:sz w:val="20"/>
              </w:rPr>
              <w:t> </w:t>
            </w:r>
            <w:r w:rsidR="00BC0243">
              <w:rPr>
                <w:noProof/>
                <w:sz w:val="20"/>
              </w:rPr>
              <w:t> </w:t>
            </w:r>
            <w:r w:rsidR="00BC0243">
              <w:rPr>
                <w:sz w:val="20"/>
              </w:rPr>
              <w:fldChar w:fldCharType="end"/>
            </w:r>
          </w:p>
          <w:p w:rsidR="00142E37" w:rsidRPr="00A66969" w:rsidRDefault="00A66969" w:rsidP="00A66969">
            <w:pPr>
              <w:jc w:val="center"/>
              <w:rPr>
                <w:sz w:val="20"/>
              </w:rPr>
            </w:pPr>
            <w:r w:rsidRPr="00A66969">
              <w:rPr>
                <w:sz w:val="20"/>
              </w:rPr>
              <w:t>(Merkit</w:t>
            </w:r>
            <w:r>
              <w:rPr>
                <w:sz w:val="20"/>
              </w:rPr>
              <w:t>se henkilöluettelolomakkeen</w:t>
            </w:r>
            <w:r w:rsidRPr="00A66969">
              <w:rPr>
                <w:sz w:val="20"/>
              </w:rPr>
              <w:t xml:space="preserve"> solun E9 arvo</w:t>
            </w:r>
            <w:r>
              <w:rPr>
                <w:sz w:val="20"/>
              </w:rPr>
              <w:t xml:space="preserve"> haettavaksi korvaukseksi</w:t>
            </w:r>
            <w:r w:rsidRPr="00A66969">
              <w:rPr>
                <w:sz w:val="20"/>
              </w:rPr>
              <w:t>. Haettavan korvauksen</w:t>
            </w:r>
            <w:r>
              <w:rPr>
                <w:sz w:val="20"/>
              </w:rPr>
              <w:t xml:space="preserve"> ja kuntaan saapuneiden</w:t>
            </w:r>
            <w:r w:rsidRPr="00A66969">
              <w:rPr>
                <w:sz w:val="20"/>
              </w:rPr>
              <w:t xml:space="preserve"> määrän tulee olla yhteneväinen maksatusha</w:t>
            </w:r>
            <w:r>
              <w:rPr>
                <w:sz w:val="20"/>
              </w:rPr>
              <w:t>kemuksessa ja henkilöluettelolomakkeessa</w:t>
            </w:r>
            <w:r w:rsidRPr="00A66969">
              <w:rPr>
                <w:sz w:val="20"/>
              </w:rPr>
              <w:t>.)</w:t>
            </w:r>
          </w:p>
        </w:tc>
      </w:tr>
      <w:tr w:rsidR="00F118B0" w:rsidRPr="00D85614" w:rsidTr="00BC0243">
        <w:tc>
          <w:tcPr>
            <w:tcW w:w="4747" w:type="dxa"/>
            <w:gridSpan w:val="2"/>
          </w:tcPr>
          <w:p w:rsidR="00F118B0" w:rsidRPr="00D85614" w:rsidRDefault="00BE17F9" w:rsidP="00BE17F9">
            <w:pPr>
              <w:rPr>
                <w:sz w:val="20"/>
              </w:rPr>
            </w:pPr>
            <w:r w:rsidRPr="00D85614">
              <w:rPr>
                <w:sz w:val="20"/>
              </w:rPr>
              <w:t>Päivämäärä ja paikka:</w:t>
            </w:r>
          </w:p>
          <w:p w:rsidR="00BE17F9" w:rsidRPr="00D85614" w:rsidRDefault="00BE17F9" w:rsidP="00BE17F9">
            <w:pPr>
              <w:rPr>
                <w:sz w:val="20"/>
              </w:rPr>
            </w:pPr>
            <w:r w:rsidRPr="00D85614">
              <w:rPr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5"/>
          </w:p>
          <w:p w:rsidR="00BE17F9" w:rsidRPr="00D85614" w:rsidRDefault="00BE17F9" w:rsidP="00BE17F9">
            <w:pPr>
              <w:rPr>
                <w:sz w:val="20"/>
              </w:rPr>
            </w:pPr>
          </w:p>
        </w:tc>
        <w:tc>
          <w:tcPr>
            <w:tcW w:w="4859" w:type="dxa"/>
          </w:tcPr>
          <w:p w:rsidR="00F118B0" w:rsidRPr="00D85614" w:rsidRDefault="00BE17F9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>Allekirjoitus:</w:t>
            </w:r>
            <w:r w:rsidRPr="00D85614">
              <w:rPr>
                <w:sz w:val="20"/>
              </w:rPr>
              <w:br/>
            </w:r>
          </w:p>
          <w:p w:rsidR="00D85614" w:rsidRPr="00D85614" w:rsidRDefault="00BE17F9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Nimen selvennys: </w:t>
            </w:r>
            <w:r w:rsidRPr="00D85614"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6"/>
          </w:p>
        </w:tc>
      </w:tr>
    </w:tbl>
    <w:p w:rsidR="00BC579A" w:rsidRPr="00D85614" w:rsidRDefault="00BC579A" w:rsidP="00EA5936">
      <w:pPr>
        <w:rPr>
          <w:sz w:val="18"/>
          <w:szCs w:val="18"/>
        </w:rPr>
      </w:pPr>
    </w:p>
    <w:sectPr w:rsidR="00BC579A" w:rsidRPr="00D85614" w:rsidSect="00BA0FD7">
      <w:headerReference w:type="default" r:id="rId8"/>
      <w:headerReference w:type="first" r:id="rId9"/>
      <w:footerReference w:type="first" r:id="rId10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4EF" w:rsidRDefault="002C24EF">
      <w:r>
        <w:separator/>
      </w:r>
    </w:p>
    <w:p w:rsidR="002C24EF" w:rsidRDefault="002C24EF"/>
  </w:endnote>
  <w:endnote w:type="continuationSeparator" w:id="0">
    <w:p w:rsidR="002C24EF" w:rsidRDefault="002C24EF">
      <w:r>
        <w:continuationSeparator/>
      </w:r>
    </w:p>
    <w:p w:rsidR="002C24EF" w:rsidRDefault="002C24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D7" w:rsidRDefault="003C2EC7" w:rsidP="00BA0FD7">
    <w:r>
      <w:rPr>
        <w:noProof/>
      </w:rPr>
      <w:drawing>
        <wp:anchor distT="0" distB="0" distL="114300" distR="114300" simplePos="0" relativeHeight="251656192" behindDoc="1" locked="1" layoutInCell="0" allowOverlap="1" wp14:anchorId="2B620A43" wp14:editId="6B307FCF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0FD7" w:rsidRDefault="00BA0FD7" w:rsidP="00BA0FD7"/>
  <w:p w:rsidR="004F7C4F" w:rsidRDefault="007A1993" w:rsidP="00BA0FD7">
    <w:r>
      <w:t xml:space="preserve"> </w:t>
    </w:r>
  </w:p>
  <w:p w:rsidR="004F7C4F" w:rsidRDefault="004F7C4F" w:rsidP="00BA0FD7"/>
  <w:p w:rsidR="002B0F16" w:rsidRDefault="002B0F16" w:rsidP="00BA0FD7"/>
  <w:p w:rsidR="002B0F16" w:rsidRDefault="002B0F16" w:rsidP="00BA0FD7"/>
  <w:p w:rsidR="002B0F16" w:rsidRPr="00F4037D" w:rsidRDefault="002B0F16" w:rsidP="00BA0FD7"/>
  <w:p w:rsidR="002B0F16" w:rsidRDefault="002B0F16" w:rsidP="00BA0F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4EF" w:rsidRDefault="002C24EF">
      <w:r>
        <w:separator/>
      </w:r>
    </w:p>
    <w:p w:rsidR="002C24EF" w:rsidRDefault="002C24EF"/>
  </w:footnote>
  <w:footnote w:type="continuationSeparator" w:id="0">
    <w:p w:rsidR="002C24EF" w:rsidRDefault="002C24EF">
      <w:r>
        <w:continuationSeparator/>
      </w:r>
    </w:p>
    <w:p w:rsidR="002C24EF" w:rsidRDefault="002C24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F3" w:rsidRDefault="003C2EC7" w:rsidP="00A07662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47828CBA" wp14:editId="765D9ABA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17780" b="5715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56E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 w:rsidR="006C3283">
                            <w:fldChar w:fldCharType="begin"/>
                          </w:r>
                          <w:r w:rsidR="006C3283">
                            <w:instrText xml:space="preserve"> NUMPAGES </w:instrText>
                          </w:r>
                          <w:r w:rsidR="006C3283">
                            <w:fldChar w:fldCharType="separate"/>
                          </w:r>
                          <w:r w:rsidR="00B756E8">
                            <w:rPr>
                              <w:noProof/>
                            </w:rPr>
                            <w:t>2</w:t>
                          </w:r>
                          <w:r w:rsidR="006C3283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separate"/>
                          </w:r>
                          <w:r w:rsidR="0014506C">
                            <w:rPr>
                              <w:rStyle w:val="akptunniste"/>
                            </w:rPr>
                            <w:t>Asianumero</w: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28CBA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272.1pt;margin-top:28.05pt;width:267.1pt;height:2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LA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OVNIsC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756E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Pr="00A96D0F">
                      <w:t>/</w:t>
                    </w:r>
                    <w:r w:rsidR="006C3283">
                      <w:fldChar w:fldCharType="begin"/>
                    </w:r>
                    <w:r w:rsidR="006C3283">
                      <w:instrText xml:space="preserve"> NUMPAGES </w:instrText>
                    </w:r>
                    <w:r w:rsidR="006C3283">
                      <w:fldChar w:fldCharType="separate"/>
                    </w:r>
                    <w:r w:rsidR="00B756E8">
                      <w:rPr>
                        <w:noProof/>
                      </w:rPr>
                      <w:t>2</w:t>
                    </w:r>
                    <w:r w:rsidR="006C3283">
                      <w:rPr>
                        <w:noProof/>
                      </w:rPr>
                      <w:fldChar w:fldCharType="end"/>
                    </w:r>
                  </w:p>
                  <w:p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separate"/>
                    </w:r>
                    <w:r w:rsidR="0014506C">
                      <w:rPr>
                        <w:rStyle w:val="akptunniste"/>
                      </w:rPr>
                      <w:t>Asianumero</w: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5650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A" w:rsidRDefault="00A20DCB" w:rsidP="00BB30CA">
    <w:pPr>
      <w:pStyle w:val="Yltunniste"/>
    </w:pPr>
    <w:r>
      <w:rPr>
        <w:noProof/>
      </w:rPr>
      <w:drawing>
        <wp:anchor distT="0" distB="0" distL="114300" distR="114300" simplePos="0" relativeHeight="251655167" behindDoc="1" locked="1" layoutInCell="0" allowOverlap="1" wp14:anchorId="0005C5A3" wp14:editId="787BBFA0">
          <wp:simplePos x="0" y="0"/>
          <wp:positionH relativeFrom="page">
            <wp:posOffset>5149215</wp:posOffset>
          </wp:positionH>
          <wp:positionV relativeFrom="page">
            <wp:posOffset>444500</wp:posOffset>
          </wp:positionV>
          <wp:extent cx="1666240" cy="845820"/>
          <wp:effectExtent l="0" t="0" r="0" b="0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4350_ami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EC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34CEB" wp14:editId="685ABB72">
              <wp:simplePos x="0" y="0"/>
              <wp:positionH relativeFrom="page">
                <wp:posOffset>6443345</wp:posOffset>
              </wp:positionH>
              <wp:positionV relativeFrom="page">
                <wp:posOffset>1579245</wp:posOffset>
              </wp:positionV>
              <wp:extent cx="814070" cy="201295"/>
              <wp:effectExtent l="0" t="0" r="5080" b="8255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CC9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485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15485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0E4CC9" w:rsidRPr="00FB630F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34C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7.35pt;margin-top:124.35pt;width:64.1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xZ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" o:allowincell="f" filled="f" stroked="f">
              <v:textbox inset="0,0,0,0">
                <w:txbxContent>
                  <w:p w:rsidR="000E4CC9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5485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 w:rsidRPr="00A96D0F"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15485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0E4CC9" w:rsidRPr="00FB630F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B30CA" w:rsidRDefault="00EA5936" w:rsidP="00BB30CA">
    <w:pPr>
      <w:pStyle w:val="Yltunnis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D5E9B7" wp14:editId="5874017F">
          <wp:simplePos x="0" y="0"/>
          <wp:positionH relativeFrom="column">
            <wp:posOffset>-148590</wp:posOffset>
          </wp:positionH>
          <wp:positionV relativeFrom="paragraph">
            <wp:posOffset>51533</wp:posOffset>
          </wp:positionV>
          <wp:extent cx="1638378" cy="502846"/>
          <wp:effectExtent l="0" t="0" r="0" b="0"/>
          <wp:wrapNone/>
          <wp:docPr id="8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78" cy="502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>
    <w:pPr>
      <w:pStyle w:val="Yltunniste"/>
    </w:pPr>
  </w:p>
  <w:p w:rsidR="00BB30CA" w:rsidRDefault="003C2EC7">
    <w:pPr>
      <w:pStyle w:val="Yltunnist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56A5441" wp14:editId="0B2F29C4">
          <wp:simplePos x="0" y="0"/>
          <wp:positionH relativeFrom="page">
            <wp:posOffset>2950210</wp:posOffset>
          </wp:positionH>
          <wp:positionV relativeFrom="page">
            <wp:posOffset>294005</wp:posOffset>
          </wp:positionV>
          <wp:extent cx="1623695" cy="860425"/>
          <wp:effectExtent l="0" t="0" r="0" b="0"/>
          <wp:wrapNone/>
          <wp:docPr id="9" name="Kuva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D4vxOknkt61FIwBJtrKDdX2NEo2WgpRBg9IK+eT/K1PYsyDRfs+FJlMD/6B9u7Yg6OzkWaWadx78A2lbWjH8Q==" w:salt="be8ggJ27ZVh9iflgUka0Yg=="/>
  <w:styleLockQFSet/>
  <w:defaultTabStop w:val="1304"/>
  <w:autoHyphenation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6C"/>
    <w:rsid w:val="000170CA"/>
    <w:rsid w:val="000230FC"/>
    <w:rsid w:val="000243F5"/>
    <w:rsid w:val="00037954"/>
    <w:rsid w:val="00051A3D"/>
    <w:rsid w:val="000660CE"/>
    <w:rsid w:val="00066487"/>
    <w:rsid w:val="0007338A"/>
    <w:rsid w:val="00083F94"/>
    <w:rsid w:val="00084321"/>
    <w:rsid w:val="00086668"/>
    <w:rsid w:val="000959E2"/>
    <w:rsid w:val="000D096F"/>
    <w:rsid w:val="000E4CC9"/>
    <w:rsid w:val="000E505E"/>
    <w:rsid w:val="000E60B6"/>
    <w:rsid w:val="000F2157"/>
    <w:rsid w:val="000F24FE"/>
    <w:rsid w:val="00103031"/>
    <w:rsid w:val="0011232E"/>
    <w:rsid w:val="00140EF8"/>
    <w:rsid w:val="00142E37"/>
    <w:rsid w:val="0014506C"/>
    <w:rsid w:val="00146B2A"/>
    <w:rsid w:val="0015485D"/>
    <w:rsid w:val="00186449"/>
    <w:rsid w:val="001A132E"/>
    <w:rsid w:val="001A33A8"/>
    <w:rsid w:val="0021033D"/>
    <w:rsid w:val="0021303C"/>
    <w:rsid w:val="00233A9E"/>
    <w:rsid w:val="00256C44"/>
    <w:rsid w:val="00280CFF"/>
    <w:rsid w:val="002A155F"/>
    <w:rsid w:val="002B0F16"/>
    <w:rsid w:val="002C1927"/>
    <w:rsid w:val="002C24EF"/>
    <w:rsid w:val="002D06A6"/>
    <w:rsid w:val="002D7A71"/>
    <w:rsid w:val="002E635F"/>
    <w:rsid w:val="002F34C4"/>
    <w:rsid w:val="002F5C73"/>
    <w:rsid w:val="00314275"/>
    <w:rsid w:val="003221EF"/>
    <w:rsid w:val="003224CD"/>
    <w:rsid w:val="00323503"/>
    <w:rsid w:val="003241A6"/>
    <w:rsid w:val="003323E0"/>
    <w:rsid w:val="003564B3"/>
    <w:rsid w:val="00360543"/>
    <w:rsid w:val="00367612"/>
    <w:rsid w:val="00374779"/>
    <w:rsid w:val="00385A23"/>
    <w:rsid w:val="003B0583"/>
    <w:rsid w:val="003B7A8E"/>
    <w:rsid w:val="003C2EC7"/>
    <w:rsid w:val="003C7039"/>
    <w:rsid w:val="003D18C3"/>
    <w:rsid w:val="003E6477"/>
    <w:rsid w:val="003F3EC5"/>
    <w:rsid w:val="00423292"/>
    <w:rsid w:val="00432AC3"/>
    <w:rsid w:val="004429ED"/>
    <w:rsid w:val="0045660F"/>
    <w:rsid w:val="004740E7"/>
    <w:rsid w:val="00476E5C"/>
    <w:rsid w:val="0048652E"/>
    <w:rsid w:val="00494FD4"/>
    <w:rsid w:val="00496FB6"/>
    <w:rsid w:val="004B2020"/>
    <w:rsid w:val="004C72E8"/>
    <w:rsid w:val="004D63CE"/>
    <w:rsid w:val="004E1C5D"/>
    <w:rsid w:val="004E5453"/>
    <w:rsid w:val="004E756B"/>
    <w:rsid w:val="004F67F8"/>
    <w:rsid w:val="004F7C4F"/>
    <w:rsid w:val="00503A70"/>
    <w:rsid w:val="00512645"/>
    <w:rsid w:val="005308DE"/>
    <w:rsid w:val="00541595"/>
    <w:rsid w:val="00584095"/>
    <w:rsid w:val="0059215F"/>
    <w:rsid w:val="0059738C"/>
    <w:rsid w:val="005A559B"/>
    <w:rsid w:val="005B4E1B"/>
    <w:rsid w:val="005C4A69"/>
    <w:rsid w:val="0063146D"/>
    <w:rsid w:val="00657F29"/>
    <w:rsid w:val="0066014C"/>
    <w:rsid w:val="00677470"/>
    <w:rsid w:val="00684BB4"/>
    <w:rsid w:val="006C3283"/>
    <w:rsid w:val="006C3ACA"/>
    <w:rsid w:val="006E3970"/>
    <w:rsid w:val="006E4F2E"/>
    <w:rsid w:val="006F4ECD"/>
    <w:rsid w:val="00701471"/>
    <w:rsid w:val="007177C2"/>
    <w:rsid w:val="00732D08"/>
    <w:rsid w:val="0074332B"/>
    <w:rsid w:val="00744876"/>
    <w:rsid w:val="0077386C"/>
    <w:rsid w:val="00786285"/>
    <w:rsid w:val="007863D8"/>
    <w:rsid w:val="007975FA"/>
    <w:rsid w:val="007A1993"/>
    <w:rsid w:val="007A4F32"/>
    <w:rsid w:val="007B3232"/>
    <w:rsid w:val="007C51C2"/>
    <w:rsid w:val="007D053C"/>
    <w:rsid w:val="007D631B"/>
    <w:rsid w:val="007E3D85"/>
    <w:rsid w:val="00817C85"/>
    <w:rsid w:val="00826BF0"/>
    <w:rsid w:val="008423BA"/>
    <w:rsid w:val="0086716B"/>
    <w:rsid w:val="0087522E"/>
    <w:rsid w:val="00887F02"/>
    <w:rsid w:val="00891E12"/>
    <w:rsid w:val="008B2352"/>
    <w:rsid w:val="008B73C6"/>
    <w:rsid w:val="008C20D8"/>
    <w:rsid w:val="008C74B3"/>
    <w:rsid w:val="008D59A2"/>
    <w:rsid w:val="008E0D6D"/>
    <w:rsid w:val="008E25B4"/>
    <w:rsid w:val="008E4D39"/>
    <w:rsid w:val="008F0CB0"/>
    <w:rsid w:val="008F3A17"/>
    <w:rsid w:val="009044E9"/>
    <w:rsid w:val="009067C7"/>
    <w:rsid w:val="00931E23"/>
    <w:rsid w:val="009506EF"/>
    <w:rsid w:val="00956FCF"/>
    <w:rsid w:val="009840D5"/>
    <w:rsid w:val="009859B6"/>
    <w:rsid w:val="009D1FDC"/>
    <w:rsid w:val="009F18EF"/>
    <w:rsid w:val="009F7F40"/>
    <w:rsid w:val="00A07662"/>
    <w:rsid w:val="00A20DCB"/>
    <w:rsid w:val="00A3353E"/>
    <w:rsid w:val="00A37580"/>
    <w:rsid w:val="00A377EB"/>
    <w:rsid w:val="00A42350"/>
    <w:rsid w:val="00A514B8"/>
    <w:rsid w:val="00A66969"/>
    <w:rsid w:val="00A73244"/>
    <w:rsid w:val="00A7748B"/>
    <w:rsid w:val="00A854A9"/>
    <w:rsid w:val="00A95151"/>
    <w:rsid w:val="00A96DD0"/>
    <w:rsid w:val="00AD0375"/>
    <w:rsid w:val="00AD59BE"/>
    <w:rsid w:val="00AE1BB8"/>
    <w:rsid w:val="00AF01F5"/>
    <w:rsid w:val="00B00D1D"/>
    <w:rsid w:val="00B334BD"/>
    <w:rsid w:val="00B45F0E"/>
    <w:rsid w:val="00B53AA1"/>
    <w:rsid w:val="00B72A80"/>
    <w:rsid w:val="00B756E8"/>
    <w:rsid w:val="00BA0FD7"/>
    <w:rsid w:val="00BB30CA"/>
    <w:rsid w:val="00BC0243"/>
    <w:rsid w:val="00BC579A"/>
    <w:rsid w:val="00BE17F9"/>
    <w:rsid w:val="00C0067E"/>
    <w:rsid w:val="00C00CBE"/>
    <w:rsid w:val="00C0562A"/>
    <w:rsid w:val="00C12430"/>
    <w:rsid w:val="00C20943"/>
    <w:rsid w:val="00C31C77"/>
    <w:rsid w:val="00C47B5A"/>
    <w:rsid w:val="00C560E6"/>
    <w:rsid w:val="00C808A2"/>
    <w:rsid w:val="00C8246F"/>
    <w:rsid w:val="00C87EF0"/>
    <w:rsid w:val="00CC46FE"/>
    <w:rsid w:val="00CD23F4"/>
    <w:rsid w:val="00CF779F"/>
    <w:rsid w:val="00D0671F"/>
    <w:rsid w:val="00D22A93"/>
    <w:rsid w:val="00D32FC1"/>
    <w:rsid w:val="00D429A7"/>
    <w:rsid w:val="00D51A5C"/>
    <w:rsid w:val="00D70D30"/>
    <w:rsid w:val="00D8152F"/>
    <w:rsid w:val="00D85614"/>
    <w:rsid w:val="00DA12E1"/>
    <w:rsid w:val="00DA1B41"/>
    <w:rsid w:val="00DA3D6E"/>
    <w:rsid w:val="00DC6E61"/>
    <w:rsid w:val="00DD0E5A"/>
    <w:rsid w:val="00DD756D"/>
    <w:rsid w:val="00DF29AA"/>
    <w:rsid w:val="00DF53EA"/>
    <w:rsid w:val="00E067F2"/>
    <w:rsid w:val="00E56509"/>
    <w:rsid w:val="00E60100"/>
    <w:rsid w:val="00E61C8E"/>
    <w:rsid w:val="00E6398E"/>
    <w:rsid w:val="00E63DB5"/>
    <w:rsid w:val="00E6594D"/>
    <w:rsid w:val="00E65E18"/>
    <w:rsid w:val="00E66863"/>
    <w:rsid w:val="00E84F18"/>
    <w:rsid w:val="00E86C00"/>
    <w:rsid w:val="00E944F3"/>
    <w:rsid w:val="00EA5936"/>
    <w:rsid w:val="00ED752B"/>
    <w:rsid w:val="00F0076F"/>
    <w:rsid w:val="00F07A92"/>
    <w:rsid w:val="00F118B0"/>
    <w:rsid w:val="00F12AA5"/>
    <w:rsid w:val="00F134EA"/>
    <w:rsid w:val="00F16142"/>
    <w:rsid w:val="00F20007"/>
    <w:rsid w:val="00F42114"/>
    <w:rsid w:val="00F46EBC"/>
    <w:rsid w:val="00F51CB4"/>
    <w:rsid w:val="00F52E07"/>
    <w:rsid w:val="00F83734"/>
    <w:rsid w:val="00F906C0"/>
    <w:rsid w:val="00F96954"/>
    <w:rsid w:val="00FB522A"/>
    <w:rsid w:val="00FC45AC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75FFDEC"/>
  <w15:docId w15:val="{6EF73441-1B3E-469B-BB7A-01A9BAC9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506C"/>
    <w:pPr>
      <w:tabs>
        <w:tab w:val="left" w:pos="2608"/>
        <w:tab w:val="left" w:pos="3912"/>
      </w:tabs>
    </w:pPr>
    <w:rPr>
      <w:rFonts w:ascii="Arial" w:hAnsi="Arial"/>
      <w:sz w:val="21"/>
      <w:lang w:val="fi-FI" w:eastAsia="fi-FI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rFonts w:cs="Arial"/>
      <w:bCs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F18EF"/>
    <w:pPr>
      <w:tabs>
        <w:tab w:val="center" w:pos="4819"/>
        <w:tab w:val="right" w:pos="9638"/>
      </w:tabs>
    </w:p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  <w:lang w:val="fi-FI" w:eastAsia="fi-FI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rFonts w:cs="Arial"/>
      <w:b/>
      <w:kern w:val="28"/>
      <w:sz w:val="22"/>
      <w:szCs w:val="52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character" w:styleId="Paikkamerkkiteksti">
    <w:name w:val="Placeholder Text"/>
    <w:basedOn w:val="Kappaleenoletusfontti"/>
    <w:uiPriority w:val="99"/>
    <w:semiHidden/>
    <w:rsid w:val="009859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uunit\1_Logodomain\TEM_2016\TEM%20uusi%20ilme%202016\wordit\TEM_asiakirjapohja-FI-SWE_IDtest28%20macrot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EB1B-7E8D-40DF-8A5A-0835FA71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TEM_asiakirjapohja-FI-SWE_IDtest28 macrot.dotx</Template>
  <TotalTime>105</TotalTime>
  <Pages>1</Pages>
  <Words>203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dc:description>Pixelpress</dc:description>
  <cp:lastModifiedBy>Hyttinen Hanna-Maria (TEM)</cp:lastModifiedBy>
  <cp:revision>12</cp:revision>
  <cp:lastPrinted>1900-12-31T22:00:00Z</cp:lastPrinted>
  <dcterms:created xsi:type="dcterms:W3CDTF">2017-10-18T07:28:00Z</dcterms:created>
  <dcterms:modified xsi:type="dcterms:W3CDTF">2018-04-06T12:01:00Z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